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SWVADA BOD meeting minutes</w:t>
      </w:r>
    </w:p>
    <w:p>
      <w:pPr>
        <w:pStyle w:val="Body"/>
        <w:bidi w:val="0"/>
      </w:pPr>
      <w:r>
        <w:rPr>
          <w:rtl w:val="0"/>
        </w:rPr>
        <w:t>11/19/22</w:t>
      </w:r>
    </w:p>
    <w:p>
      <w:pPr>
        <w:pStyle w:val="Body"/>
        <w:bidi w:val="0"/>
      </w:pPr>
    </w:p>
    <w:p>
      <w:pPr>
        <w:pStyle w:val="Body"/>
        <w:bidi w:val="0"/>
      </w:pPr>
      <w:r>
        <w:rPr>
          <w:rtl w:val="0"/>
        </w:rPr>
        <w:t>Called to order at: 7:38</w:t>
      </w:r>
    </w:p>
    <w:p>
      <w:pPr>
        <w:pStyle w:val="Body"/>
        <w:bidi w:val="0"/>
      </w:pPr>
    </w:p>
    <w:p>
      <w:pPr>
        <w:pStyle w:val="Body"/>
        <w:bidi w:val="0"/>
      </w:pPr>
      <w:r>
        <w:rPr>
          <w:rtl w:val="0"/>
        </w:rPr>
        <w:t>Members Present: Laura Nelson, Tamla Nichols, Judy Altizer, Annie Harris, Candi Hylton, Rachel Roy, Muffin Smith, Denise Lennon, Lindsey Carr</w:t>
      </w:r>
    </w:p>
    <w:p>
      <w:pPr>
        <w:pStyle w:val="Body"/>
        <w:bidi w:val="0"/>
      </w:pPr>
    </w:p>
    <w:p>
      <w:pPr>
        <w:pStyle w:val="Body"/>
        <w:bidi w:val="0"/>
      </w:pPr>
      <w:r>
        <w:rPr>
          <w:rtl w:val="0"/>
        </w:rPr>
        <w:t>SWVADA members: Zoe Altizer, Jenny Altman, Melissa Downs, Riley Carr, Bonnie Haber, Veronica Haber,  Taylor Crush</w:t>
      </w:r>
    </w:p>
    <w:p>
      <w:pPr>
        <w:pStyle w:val="Body"/>
        <w:bidi w:val="0"/>
      </w:pPr>
    </w:p>
    <w:p>
      <w:pPr>
        <w:pStyle w:val="Body"/>
        <w:bidi w:val="0"/>
      </w:pPr>
      <w:r>
        <w:rPr>
          <w:rtl w:val="0"/>
        </w:rPr>
        <w:t>President</w:t>
      </w:r>
      <w:r>
        <w:rPr>
          <w:rtl w:val="0"/>
        </w:rPr>
        <w:t>’</w:t>
      </w:r>
      <w:r>
        <w:rPr>
          <w:rtl w:val="0"/>
        </w:rPr>
        <w:t xml:space="preserve">s Report (Laura Nelson): Time to renew membership, the sooner you join, the sooner your information will be sent to USDF. Discussion about officers, 2023 BOD roster will remain unchanged. Kim Smith has communicated to Laura that she would like to join the BOD, Zoe Altizer states she would like to join the BOD, and ultimately serve as Treasurer when Annie is ready to step down. Sarah Tweedie will continue as volunteer coordinator. BOD members get 2 hours of volunteer time per meeting. Volunteer coordinator will continue. BOD. Melissa Downs would like to join BOD. Executive committee is where officers come from. Lindsey will continue to manage social media. We need to select our volunteer of the year and send the nomination to VADA. Bonny Haber requests to join the board and Taylor Crush also express interest in joining the BOD. </w:t>
      </w:r>
    </w:p>
    <w:p>
      <w:pPr>
        <w:pStyle w:val="Body"/>
        <w:bidi w:val="0"/>
      </w:pPr>
    </w:p>
    <w:p>
      <w:pPr>
        <w:pStyle w:val="Body"/>
        <w:bidi w:val="0"/>
      </w:pPr>
      <w:r>
        <w:rPr>
          <w:rtl w:val="0"/>
        </w:rPr>
        <w:t>Vice President</w:t>
      </w:r>
      <w:r>
        <w:rPr>
          <w:rtl w:val="0"/>
        </w:rPr>
        <w:t>’</w:t>
      </w:r>
      <w:r>
        <w:rPr>
          <w:rtl w:val="0"/>
        </w:rPr>
        <w:t>s Report (Tamla Harris): GHPEC, Roanoke County is not currently very supportive of the park (GHPEC). Tamla got an email today, new director is Eric Vest. The county will no longer drag the arenas. What can you do to help? Be a member! Pony club can no longer use the park for shows for free. It costs the county $15,000 per year to mow and drag. We have to get ring one fixed. Ring 3 needs some footing. SWVADA will donate $3,000, Bonny Haber states she will match the donation and find an excavator. Laura suggests a member write something about why we should join GHPEC, it will go out on blast.</w:t>
      </w:r>
    </w:p>
    <w:p>
      <w:pPr>
        <w:pStyle w:val="Body"/>
        <w:bidi w:val="0"/>
      </w:pPr>
    </w:p>
    <w:p>
      <w:pPr>
        <w:pStyle w:val="Body"/>
        <w:bidi w:val="0"/>
      </w:pPr>
      <w:r>
        <w:rPr>
          <w:rtl w:val="0"/>
        </w:rPr>
        <w:t>Secretary</w:t>
      </w:r>
      <w:r>
        <w:rPr>
          <w:rtl w:val="0"/>
        </w:rPr>
        <w:t>’</w:t>
      </w:r>
      <w:r>
        <w:rPr>
          <w:rtl w:val="0"/>
        </w:rPr>
        <w:t>s Report (Judy Altizer): A motion was made to accept the minutes from October, 2022 as written by Candi, second by Rachel.</w:t>
      </w:r>
    </w:p>
    <w:p>
      <w:pPr>
        <w:pStyle w:val="Body"/>
        <w:bidi w:val="0"/>
      </w:pPr>
    </w:p>
    <w:p>
      <w:pPr>
        <w:pStyle w:val="Body"/>
        <w:bidi w:val="0"/>
      </w:pPr>
      <w:r>
        <w:rPr>
          <w:rtl w:val="0"/>
        </w:rPr>
        <w:t>Treasurer</w:t>
      </w:r>
      <w:r>
        <w:rPr>
          <w:rtl w:val="0"/>
        </w:rPr>
        <w:t>’</w:t>
      </w:r>
      <w:r>
        <w:rPr>
          <w:rtl w:val="0"/>
        </w:rPr>
        <w:t>s Report (Annie Harris): SWVADA</w:t>
      </w:r>
      <w:r>
        <w:rPr>
          <w:rtl w:val="0"/>
        </w:rPr>
        <w:t>’</w:t>
      </w:r>
      <w:r>
        <w:rPr>
          <w:rtl w:val="0"/>
        </w:rPr>
        <w:t>s current balance is $18,948.00</w:t>
      </w:r>
    </w:p>
    <w:p>
      <w:pPr>
        <w:pStyle w:val="Body"/>
        <w:bidi w:val="0"/>
      </w:pPr>
    </w:p>
    <w:p>
      <w:pPr>
        <w:pStyle w:val="Body"/>
        <w:bidi w:val="0"/>
      </w:pPr>
      <w:r>
        <w:rPr>
          <w:rtl w:val="0"/>
        </w:rPr>
        <w:t>Membership (Candi Hylton): We currently have 77 members, it</w:t>
      </w:r>
      <w:r>
        <w:rPr>
          <w:rtl w:val="0"/>
        </w:rPr>
        <w:t>’</w:t>
      </w:r>
      <w:r>
        <w:rPr>
          <w:rtl w:val="0"/>
        </w:rPr>
        <w:t>s time to renew, encourage your friends to get dues paid.</w:t>
      </w:r>
    </w:p>
    <w:p>
      <w:pPr>
        <w:pStyle w:val="Body"/>
        <w:bidi w:val="0"/>
      </w:pPr>
    </w:p>
    <w:p>
      <w:pPr>
        <w:pStyle w:val="Body"/>
        <w:bidi w:val="0"/>
      </w:pPr>
      <w:r>
        <w:rPr>
          <w:rtl w:val="0"/>
        </w:rPr>
        <w:t>Clinics and Shows: Show committee has not met, need to. Rick Krason is not going to manage shows next year. 2023 show dates will be 04/23, 06/04, 10/15 2023. We need to pick a clinic date. VADA grant should increase as VADA is not going to do chapter challenge. Do we want to one or 2 days? Potential clinicians Cody Armstrong, Jerry Schurinck, dates early August, not ERAC date, before VT starts fall classes to reserve Alphin-Stuart Arena.</w:t>
      </w:r>
    </w:p>
    <w:p>
      <w:pPr>
        <w:pStyle w:val="Body"/>
        <w:bidi w:val="0"/>
      </w:pPr>
    </w:p>
    <w:p>
      <w:pPr>
        <w:pStyle w:val="Body"/>
        <w:bidi w:val="0"/>
      </w:pPr>
      <w:r>
        <w:rPr>
          <w:rtl w:val="0"/>
        </w:rPr>
        <w:t>Ed Sunday, Tracey Smith-Oliver and Beckie Mitchell will be on judge panel will reach out to Gabi Houten and others, we will need demo riders.</w:t>
      </w:r>
    </w:p>
    <w:p>
      <w:pPr>
        <w:pStyle w:val="Body"/>
        <w:bidi w:val="0"/>
      </w:pPr>
      <w:r>
        <w:rPr>
          <w:rtl w:val="0"/>
        </w:rPr>
        <w:t>Melissa may work on something for children, model horse or art station.</w:t>
      </w:r>
    </w:p>
    <w:p>
      <w:pPr>
        <w:pStyle w:val="Body"/>
        <w:bidi w:val="0"/>
      </w:pPr>
    </w:p>
    <w:p>
      <w:pPr>
        <w:pStyle w:val="Body"/>
        <w:bidi w:val="0"/>
      </w:pPr>
      <w:r>
        <w:rPr>
          <w:rtl w:val="0"/>
        </w:rPr>
        <w:t xml:space="preserve">Junior young rider grant. Lauren Connelly applied for show, region1 finals in the amount of $350, Lauren filled out application, granted. Zoe Altizer submitted request for riding in clinics with Patrick Tigchelaar, $500, plans to present at Ed Sunday and on social media, granted. </w:t>
      </w:r>
    </w:p>
    <w:p>
      <w:pPr>
        <w:pStyle w:val="Body"/>
        <w:bidi w:val="0"/>
      </w:pPr>
    </w:p>
    <w:p>
      <w:pPr>
        <w:pStyle w:val="Body"/>
        <w:bidi w:val="0"/>
      </w:pPr>
      <w:r>
        <w:rPr>
          <w:rtl w:val="0"/>
        </w:rPr>
        <w:t>Points: need to be in by November 30, once posted, members have 2 weeks to challenge. It is member responsibility to confirm scores are correct. Denise  and Rachel will order year end awards. Budget for last year</w:t>
      </w:r>
      <w:r>
        <w:rPr>
          <w:rtl w:val="0"/>
        </w:rPr>
        <w:t>’</w:t>
      </w:r>
      <w:r>
        <w:rPr>
          <w:rtl w:val="0"/>
        </w:rPr>
        <w:t xml:space="preserve">s awards was $1,000, will start there. Send ideas to Denise. </w:t>
      </w:r>
    </w:p>
    <w:p>
      <w:pPr>
        <w:pStyle w:val="Body"/>
        <w:bidi w:val="0"/>
      </w:pPr>
    </w:p>
    <w:p>
      <w:pPr>
        <w:pStyle w:val="Body"/>
        <w:bidi w:val="0"/>
      </w:pPr>
      <w:r>
        <w:rPr>
          <w:rtl w:val="0"/>
        </w:rPr>
        <w:t>VADA: You should have received an email listing your volunteer hours, check for accuracy and  confirm your hours if your have competed and plan to submit scores for year end awards. Encourage members to submit scores if qualified. Members who have earned VADA volunteer hours may donate hours to other members. Rachael Rice is VADA volunteer coordinator. VADA requesting silent auction items for VADA banquet. Local items, banquet is 02/05, Bonnie Haber will donate a quilt. Nancy Doody is organizing the auction. Cost for banquet is $35.00 adults, $20.00 for kids. Scores and hours need to be in by 12/12/22, members have one week to challenge. The banquet will be held at the Greencroft, same as last year. Shel Gafford award nominee is also due by 01/15/22. Laura Nelson will be SWVADA</w:t>
      </w:r>
      <w:r>
        <w:rPr>
          <w:rtl w:val="0"/>
        </w:rPr>
        <w:t>’</w:t>
      </w:r>
      <w:r>
        <w:rPr>
          <w:rtl w:val="0"/>
        </w:rPr>
        <w:t xml:space="preserve">s nominee for the second year in a row, Thank You Laura! Muffin has volunteered to help reorganize the bylaws for VADA. Laura will send copy of current bylaws to Muffin. </w:t>
      </w:r>
    </w:p>
    <w:p>
      <w:pPr>
        <w:pStyle w:val="Body"/>
        <w:bidi w:val="0"/>
      </w:pPr>
    </w:p>
    <w:p>
      <w:pPr>
        <w:pStyle w:val="Body"/>
        <w:bidi w:val="0"/>
      </w:pPr>
      <w:r>
        <w:rPr>
          <w:rtl w:val="0"/>
        </w:rPr>
        <w:t>Social media get stuff to Lindsey to post on FaceBook</w:t>
      </w:r>
    </w:p>
    <w:p>
      <w:pPr>
        <w:pStyle w:val="Body"/>
        <w:bidi w:val="0"/>
      </w:pPr>
    </w:p>
    <w:p>
      <w:pPr>
        <w:pStyle w:val="Body"/>
        <w:bidi w:val="0"/>
      </w:pPr>
    </w:p>
    <w:p>
      <w:pPr>
        <w:pStyle w:val="Body"/>
        <w:bidi w:val="0"/>
      </w:pPr>
      <w:r>
        <w:rPr>
          <w:rtl w:val="0"/>
        </w:rPr>
        <w:t>Old Business:</w:t>
      </w:r>
    </w:p>
    <w:p>
      <w:pPr>
        <w:pStyle w:val="Body"/>
        <w:bidi w:val="0"/>
      </w:pPr>
    </w:p>
    <w:p>
      <w:pPr>
        <w:pStyle w:val="Body"/>
        <w:bidi w:val="0"/>
      </w:pPr>
      <w:r>
        <w:rPr>
          <w:rtl w:val="0"/>
        </w:rPr>
        <w:t>New Business: Bonny Haber says we need to have a separate banquet and give kids ribbons</w:t>
      </w:r>
    </w:p>
    <w:p>
      <w:pPr>
        <w:pStyle w:val="Body"/>
        <w:bidi w:val="0"/>
      </w:pPr>
      <w:r>
        <w:rPr>
          <w:rtl w:val="0"/>
        </w:rPr>
        <w:t>Lindsey says they have increased the age limit on the Young Rider Challenge in June at Commonwealth Park in Culpeper</w:t>
      </w:r>
    </w:p>
    <w:p>
      <w:pPr>
        <w:pStyle w:val="Body"/>
        <w:bidi w:val="0"/>
      </w:pPr>
    </w:p>
    <w:p>
      <w:pPr>
        <w:pStyle w:val="Body"/>
        <w:bidi w:val="0"/>
      </w:pPr>
      <w:r>
        <w:rPr>
          <w:rtl w:val="0"/>
        </w:rPr>
        <w:t>Adjourned: 8:47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